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WeeklyAssignments"/>
        <w:tblW w:w="5000" w:type="pct"/>
        <w:tblLook w:val="04A0" w:firstRow="1" w:lastRow="0" w:firstColumn="1" w:lastColumn="0" w:noHBand="0" w:noVBand="1"/>
      </w:tblPr>
      <w:tblGrid>
        <w:gridCol w:w="2097"/>
        <w:gridCol w:w="21452"/>
      </w:tblGrid>
      <w:tr w:rsidR="00C629B5" w:rsidTr="00D504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104" w:type="dxa"/>
            <w:gridSpan w:val="2"/>
            <w:shd w:val="clear" w:color="auto" w:fill="00B545"/>
          </w:tcPr>
          <w:p w:rsidR="00C629B5" w:rsidRPr="00C629B5" w:rsidRDefault="00FF01BA" w:rsidP="00FF01BA">
            <w:pPr>
              <w:rPr>
                <w:rFonts w:ascii="GD Boing Black" w:hAnsi="GD Boing Black" w:cs="GD Boing Black"/>
                <w:sz w:val="24"/>
              </w:rPr>
            </w:pPr>
            <w:r>
              <w:rPr>
                <w:rFonts w:ascii="GD Boing Black" w:hAnsi="GD Boing Black" w:cs="GD Boing Black"/>
                <w:sz w:val="24"/>
              </w:rPr>
              <w:t>Product Add</w:t>
            </w:r>
            <w:r w:rsidR="000861DE">
              <w:rPr>
                <w:rFonts w:ascii="GD Boing Black" w:hAnsi="GD Boing Black" w:cs="GD Boing Black"/>
                <w:sz w:val="24"/>
              </w:rPr>
              <w:t>-</w:t>
            </w:r>
            <w:r>
              <w:rPr>
                <w:rFonts w:ascii="GD Boing Black" w:hAnsi="GD Boing Black" w:cs="GD Boing Black"/>
                <w:sz w:val="24"/>
              </w:rPr>
              <w:t>ons</w:t>
            </w:r>
            <w:r w:rsidR="0065260B">
              <w:rPr>
                <w:rFonts w:ascii="GD Boing Black" w:hAnsi="GD Boing Black" w:cs="GD Boing Black"/>
                <w:sz w:val="24"/>
              </w:rPr>
              <w:t xml:space="preserve"> </w:t>
            </w:r>
            <w:r w:rsidR="0012300D">
              <w:rPr>
                <w:rFonts w:ascii="GD Boing Black" w:hAnsi="GD Boing Black" w:cs="GD Boing Black"/>
                <w:sz w:val="24"/>
              </w:rPr>
              <w:t>eXTENSION dETAILS</w:t>
            </w:r>
          </w:p>
        </w:tc>
      </w:tr>
      <w:tr w:rsidR="00C629B5" w:rsidTr="00D50426">
        <w:tc>
          <w:tcPr>
            <w:tcW w:w="18104" w:type="dxa"/>
            <w:gridSpan w:val="2"/>
          </w:tcPr>
          <w:p w:rsidR="00146313" w:rsidRPr="00146313" w:rsidRDefault="0065260B" w:rsidP="000861DE">
            <w:pPr>
              <w:rPr>
                <w:rFonts w:ascii="GTWalsheimProLight" w:hAnsi="GTWalsheimProLight"/>
                <w:color w:val="FF0000"/>
                <w:sz w:val="18"/>
              </w:rPr>
            </w:pPr>
            <w:r>
              <w:rPr>
                <w:rFonts w:ascii="GTWalsheimProLight" w:hAnsi="GTWalsheimProLight"/>
                <w:color w:val="auto"/>
                <w:sz w:val="18"/>
              </w:rPr>
              <w:t>Fill out the following details</w:t>
            </w:r>
            <w:r w:rsidR="00C63FFB">
              <w:rPr>
                <w:rFonts w:ascii="GTWalsheimProLight" w:hAnsi="GTWalsheimProLight"/>
                <w:color w:val="auto"/>
                <w:sz w:val="18"/>
              </w:rPr>
              <w:t xml:space="preserve"> so we can use </w:t>
            </w:r>
            <w:r w:rsidR="00FF01BA">
              <w:rPr>
                <w:rFonts w:ascii="GTWalsheimProLight" w:hAnsi="GTWalsheimProLight"/>
                <w:color w:val="auto"/>
                <w:sz w:val="18"/>
              </w:rPr>
              <w:t xml:space="preserve">Product </w:t>
            </w:r>
            <w:r w:rsidR="000861DE">
              <w:rPr>
                <w:rFonts w:ascii="GTWalsheimProLight" w:hAnsi="GTWalsheimProLight"/>
                <w:color w:val="auto"/>
                <w:sz w:val="18"/>
              </w:rPr>
              <w:t>add-ons</w:t>
            </w:r>
            <w:r w:rsidR="00FF01BA">
              <w:rPr>
                <w:rFonts w:ascii="GTWalsheimProLight" w:hAnsi="GTWalsheimProLight"/>
                <w:color w:val="auto"/>
                <w:sz w:val="18"/>
              </w:rPr>
              <w:t xml:space="preserve"> </w:t>
            </w:r>
            <w:r>
              <w:rPr>
                <w:rFonts w:ascii="GTWalsheimProLight" w:hAnsi="GTWalsheimProLight"/>
                <w:color w:val="auto"/>
                <w:sz w:val="18"/>
              </w:rPr>
              <w:t>on a customer’s website.</w:t>
            </w:r>
            <w:r w:rsidR="00940273">
              <w:rPr>
                <w:rFonts w:ascii="GTWalsheimProLight" w:hAnsi="GTWalsheimProLight"/>
                <w:color w:val="auto"/>
                <w:sz w:val="18"/>
              </w:rPr>
              <w:t xml:space="preserve"> </w:t>
            </w:r>
            <w:r w:rsidR="00350CDA">
              <w:rPr>
                <w:rFonts w:ascii="GTWalsheimProLight" w:hAnsi="GTWalsheimProLight"/>
                <w:color w:val="auto"/>
                <w:sz w:val="18"/>
              </w:rPr>
              <w:t xml:space="preserve">If there are multiple </w:t>
            </w:r>
            <w:r w:rsidR="000861DE">
              <w:rPr>
                <w:rFonts w:ascii="GTWalsheimProLight" w:hAnsi="GTWalsheimProLight"/>
                <w:color w:val="auto"/>
                <w:sz w:val="18"/>
              </w:rPr>
              <w:t>add-ons</w:t>
            </w:r>
            <w:r w:rsidR="00FF01BA">
              <w:rPr>
                <w:rFonts w:ascii="GTWalsheimProLight" w:hAnsi="GTWalsheimProLight"/>
                <w:color w:val="auto"/>
                <w:sz w:val="18"/>
              </w:rPr>
              <w:t xml:space="preserve"> for a product</w:t>
            </w:r>
            <w:r w:rsidR="00350CDA">
              <w:rPr>
                <w:rFonts w:ascii="GTWalsheimProLight" w:hAnsi="GTWalsheimProLight"/>
                <w:color w:val="auto"/>
                <w:sz w:val="18"/>
              </w:rPr>
              <w:t>, fill out a</w:t>
            </w:r>
            <w:r w:rsidR="00FF01BA">
              <w:rPr>
                <w:rFonts w:ascii="GTWalsheimProLight" w:hAnsi="GTWalsheimProLight"/>
                <w:color w:val="auto"/>
                <w:sz w:val="18"/>
              </w:rPr>
              <w:t xml:space="preserve"> </w:t>
            </w:r>
            <w:r w:rsidR="000861DE">
              <w:rPr>
                <w:rFonts w:ascii="GTWalsheimProLight" w:hAnsi="GTWalsheimProLight"/>
                <w:color w:val="auto"/>
                <w:sz w:val="18"/>
              </w:rPr>
              <w:t>add-on</w:t>
            </w:r>
            <w:r w:rsidR="00FF01BA">
              <w:rPr>
                <w:rFonts w:ascii="GTWalsheimProLight" w:hAnsi="GTWalsheimProLight"/>
                <w:color w:val="auto"/>
                <w:sz w:val="18"/>
              </w:rPr>
              <w:t xml:space="preserve"> specifics section </w:t>
            </w:r>
            <w:r w:rsidR="00350CDA">
              <w:rPr>
                <w:rFonts w:ascii="GTWalsheimProLight" w:hAnsi="GTWalsheimProLight"/>
                <w:color w:val="auto"/>
                <w:sz w:val="18"/>
              </w:rPr>
              <w:t>for each.</w:t>
            </w:r>
          </w:p>
        </w:tc>
      </w:tr>
      <w:tr w:rsidR="00DD5D9D" w:rsidRPr="00146313" w:rsidTr="00D50426">
        <w:tc>
          <w:tcPr>
            <w:tcW w:w="18104" w:type="dxa"/>
            <w:gridSpan w:val="2"/>
            <w:shd w:val="clear" w:color="auto" w:fill="000000" w:themeFill="text1"/>
          </w:tcPr>
          <w:p w:rsidR="00DD5D9D" w:rsidRPr="00FF5A52" w:rsidRDefault="00DD5D9D" w:rsidP="00435C24">
            <w:pPr>
              <w:rPr>
                <w:rFonts w:ascii="GD Boing Black" w:hAnsi="GD Boing Black" w:cs="GD Boing Black"/>
                <w:color w:val="auto"/>
                <w:sz w:val="20"/>
              </w:rPr>
            </w:pPr>
          </w:p>
        </w:tc>
      </w:tr>
      <w:tr w:rsidR="00435C24" w:rsidRPr="00146313" w:rsidTr="00D50426">
        <w:tc>
          <w:tcPr>
            <w:tcW w:w="18104" w:type="dxa"/>
            <w:gridSpan w:val="2"/>
            <w:shd w:val="clear" w:color="auto" w:fill="FFFFFF" w:themeFill="background1"/>
          </w:tcPr>
          <w:p w:rsidR="007F3437" w:rsidRDefault="007F3437" w:rsidP="007F3437">
            <w:pPr>
              <w:jc w:val="center"/>
              <w:rPr>
                <w:rFonts w:ascii="GD Boing Black" w:hAnsi="GD Boing Black" w:cs="GD Boing Black"/>
                <w:color w:val="FF0000"/>
                <w:sz w:val="20"/>
              </w:rPr>
            </w:pPr>
          </w:p>
          <w:p w:rsidR="00435C24" w:rsidRPr="007F3437" w:rsidRDefault="007F3437" w:rsidP="007F3437">
            <w:pPr>
              <w:jc w:val="center"/>
              <w:rPr>
                <w:rFonts w:ascii="GD Boing Black" w:hAnsi="GD Boing Black" w:cs="GD Boing Black"/>
                <w:color w:val="FF0000"/>
                <w:sz w:val="32"/>
                <w:szCs w:val="32"/>
              </w:rPr>
            </w:pPr>
            <w:r w:rsidRPr="007F3437">
              <w:rPr>
                <w:rFonts w:ascii="GD Boing Black" w:hAnsi="GD Boing Black" w:cs="GD Boing Black"/>
                <w:color w:val="FF0000"/>
                <w:sz w:val="32"/>
                <w:szCs w:val="32"/>
              </w:rPr>
              <w:t xml:space="preserve">Copy </w:t>
            </w:r>
            <w:r>
              <w:rPr>
                <w:rFonts w:ascii="GD Boing Black" w:hAnsi="GD Boing Black" w:cs="GD Boing Black"/>
                <w:color w:val="FF0000"/>
                <w:sz w:val="32"/>
                <w:szCs w:val="32"/>
              </w:rPr>
              <w:t>the b</w:t>
            </w:r>
            <w:r w:rsidRPr="007F3437">
              <w:rPr>
                <w:rFonts w:ascii="GD Boing Black" w:hAnsi="GD Boing Black" w:cs="GD Boing Black"/>
                <w:color w:val="FF0000"/>
                <w:sz w:val="32"/>
                <w:szCs w:val="32"/>
              </w:rPr>
              <w:t>elow Template into the appropriate area in the Product Worksheet</w:t>
            </w:r>
          </w:p>
          <w:p w:rsidR="007F3437" w:rsidRPr="007F3437" w:rsidRDefault="007F3437" w:rsidP="007F3437">
            <w:pPr>
              <w:jc w:val="center"/>
              <w:rPr>
                <w:rFonts w:ascii="GD Boing Black" w:hAnsi="GD Boing Black" w:cs="GD Boing Black"/>
                <w:color w:val="FF0000"/>
                <w:sz w:val="20"/>
              </w:rPr>
            </w:pPr>
          </w:p>
        </w:tc>
      </w:tr>
      <w:tr w:rsidR="00350CDA" w:rsidTr="00D50426">
        <w:tc>
          <w:tcPr>
            <w:tcW w:w="18104" w:type="dxa"/>
            <w:gridSpan w:val="2"/>
            <w:shd w:val="clear" w:color="auto" w:fill="000000" w:themeFill="text1"/>
          </w:tcPr>
          <w:p w:rsidR="00350CDA" w:rsidRPr="00146313" w:rsidRDefault="009E25F4" w:rsidP="00435C24">
            <w:pPr>
              <w:rPr>
                <w:rFonts w:ascii="GD Boing Black" w:hAnsi="GD Boing Black" w:cs="GD Boing Black"/>
                <w:color w:val="00B545"/>
                <w:sz w:val="19"/>
                <w:szCs w:val="19"/>
              </w:rPr>
            </w:pPr>
            <w:bookmarkStart w:id="0" w:name="_GoBack" w:colFirst="0" w:colLast="0"/>
            <w:r>
              <w:rPr>
                <w:rFonts w:ascii="GD Boing Black" w:hAnsi="GD Boing Black" w:cs="GD Boing Black"/>
                <w:color w:val="auto"/>
                <w:sz w:val="20"/>
                <w:szCs w:val="19"/>
              </w:rPr>
              <w:t>Product add-on Plugin</w:t>
            </w:r>
          </w:p>
        </w:tc>
      </w:tr>
      <w:bookmarkEnd w:id="0"/>
      <w:tr w:rsidR="009E25F4" w:rsidTr="00D50426">
        <w:tc>
          <w:tcPr>
            <w:tcW w:w="1612" w:type="dxa"/>
            <w:shd w:val="clear" w:color="auto" w:fill="auto"/>
          </w:tcPr>
          <w:p w:rsidR="009E25F4" w:rsidRDefault="009E25F4" w:rsidP="00435C24">
            <w:pPr>
              <w:rPr>
                <w:rFonts w:ascii="GD Boing Black" w:hAnsi="GD Boing Black" w:cs="GD Boing Black"/>
                <w:color w:val="00B545"/>
                <w:sz w:val="19"/>
                <w:szCs w:val="19"/>
              </w:rPr>
            </w:pPr>
            <w:r>
              <w:rPr>
                <w:rFonts w:ascii="GD Boing Black" w:hAnsi="GD Boing Black" w:cs="GD Boing Black"/>
                <w:color w:val="00B545"/>
                <w:sz w:val="19"/>
                <w:szCs w:val="19"/>
              </w:rPr>
              <w:t>Option Label:</w:t>
            </w:r>
          </w:p>
        </w:tc>
        <w:tc>
          <w:tcPr>
            <w:tcW w:w="16492" w:type="dxa"/>
            <w:shd w:val="clear" w:color="auto" w:fill="auto"/>
          </w:tcPr>
          <w:p w:rsidR="009E25F4" w:rsidRDefault="009E25F4" w:rsidP="00435C24">
            <w:pPr>
              <w:rPr>
                <w:rFonts w:ascii="GD Boing Black" w:hAnsi="GD Boing Black" w:cs="GD Boing Black"/>
                <w:color w:val="00B545"/>
                <w:sz w:val="19"/>
                <w:szCs w:val="19"/>
              </w:rPr>
            </w:pPr>
          </w:p>
          <w:p w:rsidR="009E25F4" w:rsidRPr="00146313" w:rsidRDefault="009E25F4" w:rsidP="00435C24">
            <w:pPr>
              <w:rPr>
                <w:rFonts w:ascii="GD Boing Black" w:hAnsi="GD Boing Black" w:cs="GD Boing Black"/>
                <w:color w:val="00B545"/>
                <w:sz w:val="19"/>
                <w:szCs w:val="19"/>
              </w:rPr>
            </w:pPr>
          </w:p>
        </w:tc>
      </w:tr>
      <w:tr w:rsidR="00350CDA" w:rsidTr="00D50426">
        <w:tc>
          <w:tcPr>
            <w:tcW w:w="18104" w:type="dxa"/>
            <w:gridSpan w:val="2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469"/>
              <w:gridCol w:w="4469"/>
              <w:gridCol w:w="4470"/>
              <w:gridCol w:w="4470"/>
              <w:gridCol w:w="4470"/>
            </w:tblGrid>
            <w:tr w:rsidR="00647B57" w:rsidTr="00DE3A71">
              <w:tc>
                <w:tcPr>
                  <w:tcW w:w="4469" w:type="dxa"/>
                </w:tcPr>
                <w:p w:rsidR="00647B57" w:rsidRDefault="00647B57" w:rsidP="00BC4478">
                  <w:pPr>
                    <w:rPr>
                      <w:rFonts w:ascii="GD Boing Black" w:hAnsi="GD Boing Black" w:cs="GD Boing Black"/>
                      <w:color w:val="00B545"/>
                      <w:sz w:val="19"/>
                      <w:szCs w:val="19"/>
                    </w:rPr>
                  </w:pPr>
                  <w:r>
                    <w:rPr>
                      <w:rFonts w:ascii="GD Boing Black" w:hAnsi="GD Boing Black" w:cs="GD Boing Black"/>
                      <w:color w:val="00B545"/>
                      <w:sz w:val="19"/>
                      <w:szCs w:val="19"/>
                    </w:rPr>
                    <w:t>Option Type?</w:t>
                  </w:r>
                </w:p>
                <w:p w:rsidR="00647B57" w:rsidRDefault="00647B57" w:rsidP="009E25F4">
                  <w:pPr>
                    <w:rPr>
                      <w:rFonts w:ascii="GD Boing Black" w:hAnsi="GD Boing Black" w:cs="GD Boing Black"/>
                      <w:color w:val="00B545"/>
                      <w:sz w:val="19"/>
                      <w:szCs w:val="19"/>
                    </w:rPr>
                  </w:pPr>
                  <w:r>
                    <w:rPr>
                      <w:rFonts w:ascii="GD Boing Black" w:hAnsi="GD Boing Black" w:cs="GD Boing Black"/>
                      <w:color w:val="00B545"/>
                      <w:sz w:val="19"/>
                      <w:szCs w:val="19"/>
                    </w:rPr>
                    <w:t>(text area, checkbox, radio, upload file, custom price, price multiplier, select box)</w:t>
                  </w:r>
                </w:p>
              </w:tc>
              <w:tc>
                <w:tcPr>
                  <w:tcW w:w="4469" w:type="dxa"/>
                </w:tcPr>
                <w:p w:rsidR="00647B57" w:rsidRDefault="00647B57" w:rsidP="00BC4478">
                  <w:pPr>
                    <w:rPr>
                      <w:rFonts w:ascii="GD Boing Black" w:hAnsi="GD Boing Black" w:cs="GD Boing Black"/>
                      <w:color w:val="00B545"/>
                      <w:sz w:val="19"/>
                      <w:szCs w:val="19"/>
                    </w:rPr>
                  </w:pPr>
                </w:p>
                <w:p w:rsidR="00647B57" w:rsidRDefault="00647B57" w:rsidP="00BC4478">
                  <w:pPr>
                    <w:rPr>
                      <w:rFonts w:ascii="GD Boing Black" w:hAnsi="GD Boing Black" w:cs="GD Boing Black"/>
                      <w:color w:val="00B545"/>
                      <w:sz w:val="19"/>
                      <w:szCs w:val="19"/>
                    </w:rPr>
                  </w:pPr>
                  <w:r>
                    <w:rPr>
                      <w:rFonts w:ascii="GD Boing Black" w:hAnsi="GD Boing Black" w:cs="GD Boing Black"/>
                      <w:color w:val="00B545"/>
                      <w:sz w:val="19"/>
                      <w:szCs w:val="19"/>
                    </w:rPr>
                    <w:t>Name of Option?</w:t>
                  </w:r>
                </w:p>
              </w:tc>
              <w:tc>
                <w:tcPr>
                  <w:tcW w:w="4470" w:type="dxa"/>
                </w:tcPr>
                <w:p w:rsidR="00647B57" w:rsidRPr="00647B57" w:rsidRDefault="00647B57" w:rsidP="00BC4478">
                  <w:pPr>
                    <w:rPr>
                      <w:rFonts w:ascii="GD Boing Black" w:hAnsi="GD Boing Black" w:cs="GD Boing Black"/>
                      <w:color w:val="00B050"/>
                      <w:sz w:val="18"/>
                    </w:rPr>
                  </w:pPr>
                  <w:r>
                    <w:rPr>
                      <w:rFonts w:ascii="GD Boing Black" w:hAnsi="GD Boing Black" w:cs="GD Boing Black"/>
                      <w:color w:val="00B050"/>
                      <w:sz w:val="18"/>
                    </w:rPr>
                    <w:t>Option</w:t>
                  </w:r>
                  <w:r w:rsidRPr="00647B57">
                    <w:rPr>
                      <w:rFonts w:ascii="GD Boing Black" w:hAnsi="GD Boing Black" w:cs="GD Boing Black"/>
                      <w:color w:val="00B050"/>
                      <w:sz w:val="18"/>
                    </w:rPr>
                    <w:t xml:space="preserve"> Values</w:t>
                  </w:r>
                  <w:r>
                    <w:rPr>
                      <w:rFonts w:ascii="GD Boing Black" w:hAnsi="GD Boing Black" w:cs="GD Boing Black"/>
                      <w:color w:val="00B050"/>
                      <w:sz w:val="18"/>
                    </w:rPr>
                    <w:t xml:space="preserve"> </w:t>
                  </w:r>
                  <w:r w:rsidRPr="00647B57">
                    <w:rPr>
                      <w:rFonts w:ascii="GD Boing Black" w:hAnsi="GD Boing Black" w:cs="GD Boing Black"/>
                      <w:color w:val="00B050"/>
                      <w:sz w:val="18"/>
                    </w:rPr>
                    <w:t xml:space="preserve"> (this is the list of options for your attribute e.g.: S | M | L | XL)</w:t>
                  </w:r>
                </w:p>
              </w:tc>
              <w:tc>
                <w:tcPr>
                  <w:tcW w:w="4470" w:type="dxa"/>
                </w:tcPr>
                <w:p w:rsidR="00647B57" w:rsidRDefault="00647B57" w:rsidP="00BC4478">
                  <w:pPr>
                    <w:rPr>
                      <w:rFonts w:ascii="GD Boing Black" w:hAnsi="GD Boing Black" w:cs="GD Boing Black"/>
                      <w:color w:val="00B545"/>
                      <w:sz w:val="19"/>
                      <w:szCs w:val="19"/>
                    </w:rPr>
                  </w:pPr>
                </w:p>
                <w:p w:rsidR="00647B57" w:rsidRDefault="00647B57" w:rsidP="00BC4478">
                  <w:pPr>
                    <w:rPr>
                      <w:rFonts w:ascii="GD Boing Black" w:hAnsi="GD Boing Black" w:cs="GD Boing Black"/>
                      <w:color w:val="00B545"/>
                      <w:sz w:val="19"/>
                      <w:szCs w:val="19"/>
                    </w:rPr>
                  </w:pPr>
                  <w:r>
                    <w:rPr>
                      <w:rFonts w:ascii="GD Boing Black" w:hAnsi="GD Boing Black" w:cs="GD Boing Black"/>
                      <w:color w:val="00B545"/>
                      <w:sz w:val="19"/>
                      <w:szCs w:val="19"/>
                    </w:rPr>
                    <w:t>Price?</w:t>
                  </w:r>
                </w:p>
              </w:tc>
              <w:tc>
                <w:tcPr>
                  <w:tcW w:w="4470" w:type="dxa"/>
                </w:tcPr>
                <w:p w:rsidR="00647B57" w:rsidRDefault="00647B57" w:rsidP="00BC4478">
                  <w:pPr>
                    <w:rPr>
                      <w:rFonts w:ascii="GD Boing Black" w:hAnsi="GD Boing Black" w:cs="GD Boing Black"/>
                      <w:color w:val="00B545"/>
                      <w:sz w:val="19"/>
                      <w:szCs w:val="19"/>
                    </w:rPr>
                  </w:pPr>
                  <w:r>
                    <w:rPr>
                      <w:rFonts w:ascii="GD Boing Black" w:hAnsi="GD Boing Black" w:cs="GD Boing Black"/>
                      <w:color w:val="00B545"/>
                      <w:sz w:val="19"/>
                      <w:szCs w:val="19"/>
                    </w:rPr>
                    <w:t>Min/max characters?</w:t>
                  </w:r>
                </w:p>
                <w:p w:rsidR="00647B57" w:rsidRDefault="00647B57" w:rsidP="00BC4478">
                  <w:pPr>
                    <w:rPr>
                      <w:rFonts w:ascii="GD Boing Black" w:hAnsi="GD Boing Black" w:cs="GD Boing Black"/>
                      <w:color w:val="00B545"/>
                      <w:sz w:val="19"/>
                      <w:szCs w:val="19"/>
                    </w:rPr>
                  </w:pPr>
                  <w:r>
                    <w:rPr>
                      <w:rFonts w:ascii="GD Boing Black" w:hAnsi="GD Boing Black" w:cs="GD Boing Black"/>
                      <w:color w:val="00B545"/>
                      <w:sz w:val="19"/>
                      <w:szCs w:val="19"/>
                    </w:rPr>
                    <w:t>Min/max price?</w:t>
                  </w:r>
                </w:p>
                <w:p w:rsidR="00647B57" w:rsidRDefault="00647B57" w:rsidP="00BC4478">
                  <w:pPr>
                    <w:rPr>
                      <w:rFonts w:ascii="GD Boing Black" w:hAnsi="GD Boing Black" w:cs="GD Boing Black"/>
                      <w:color w:val="00B545"/>
                      <w:sz w:val="19"/>
                      <w:szCs w:val="19"/>
                    </w:rPr>
                  </w:pPr>
                  <w:r>
                    <w:rPr>
                      <w:rFonts w:ascii="GD Boing Black" w:hAnsi="GD Boing Black" w:cs="GD Boing Black"/>
                      <w:color w:val="00B545"/>
                      <w:sz w:val="19"/>
                      <w:szCs w:val="19"/>
                    </w:rPr>
                    <w:t>Charge per block? (for bookings)</w:t>
                  </w:r>
                </w:p>
                <w:p w:rsidR="00647B57" w:rsidRDefault="00647B57" w:rsidP="00BC4478">
                  <w:pPr>
                    <w:rPr>
                      <w:rFonts w:ascii="GD Boing Black" w:hAnsi="GD Boing Black" w:cs="GD Boing Black"/>
                      <w:color w:val="00B545"/>
                      <w:sz w:val="19"/>
                      <w:szCs w:val="19"/>
                    </w:rPr>
                  </w:pPr>
                  <w:r>
                    <w:rPr>
                      <w:rFonts w:ascii="GD Boing Black" w:hAnsi="GD Boing Black" w:cs="GD Boing Black"/>
                      <w:color w:val="00B545"/>
                      <w:sz w:val="19"/>
                      <w:szCs w:val="19"/>
                    </w:rPr>
                    <w:t>Charge per person? (for bookings)</w:t>
                  </w:r>
                </w:p>
              </w:tc>
            </w:tr>
            <w:tr w:rsidR="00647B57" w:rsidTr="00DE3A71">
              <w:tc>
                <w:tcPr>
                  <w:tcW w:w="4469" w:type="dxa"/>
                </w:tcPr>
                <w:p w:rsidR="00647B57" w:rsidRDefault="00647B57" w:rsidP="00BC4478">
                  <w:pPr>
                    <w:rPr>
                      <w:rFonts w:ascii="GD Boing Black" w:hAnsi="GD Boing Black" w:cs="GD Boing Black"/>
                      <w:color w:val="00B545"/>
                      <w:sz w:val="19"/>
                      <w:szCs w:val="19"/>
                    </w:rPr>
                  </w:pPr>
                </w:p>
              </w:tc>
              <w:tc>
                <w:tcPr>
                  <w:tcW w:w="4469" w:type="dxa"/>
                </w:tcPr>
                <w:p w:rsidR="00647B57" w:rsidRDefault="00647B57" w:rsidP="00BC4478">
                  <w:pPr>
                    <w:rPr>
                      <w:rFonts w:ascii="GD Boing Black" w:hAnsi="GD Boing Black" w:cs="GD Boing Black"/>
                      <w:color w:val="00B545"/>
                      <w:sz w:val="19"/>
                      <w:szCs w:val="19"/>
                    </w:rPr>
                  </w:pPr>
                </w:p>
              </w:tc>
              <w:tc>
                <w:tcPr>
                  <w:tcW w:w="4470" w:type="dxa"/>
                </w:tcPr>
                <w:p w:rsidR="00647B57" w:rsidRDefault="00647B57" w:rsidP="00BC4478">
                  <w:pPr>
                    <w:rPr>
                      <w:rFonts w:ascii="GD Boing Black" w:hAnsi="GD Boing Black" w:cs="GD Boing Black"/>
                      <w:color w:val="00B545"/>
                      <w:sz w:val="19"/>
                      <w:szCs w:val="19"/>
                    </w:rPr>
                  </w:pPr>
                </w:p>
              </w:tc>
              <w:tc>
                <w:tcPr>
                  <w:tcW w:w="4470" w:type="dxa"/>
                </w:tcPr>
                <w:p w:rsidR="00647B57" w:rsidRDefault="00647B57" w:rsidP="00BC4478">
                  <w:pPr>
                    <w:rPr>
                      <w:rFonts w:ascii="GD Boing Black" w:hAnsi="GD Boing Black" w:cs="GD Boing Black"/>
                      <w:color w:val="00B545"/>
                      <w:sz w:val="19"/>
                      <w:szCs w:val="19"/>
                    </w:rPr>
                  </w:pPr>
                </w:p>
              </w:tc>
              <w:tc>
                <w:tcPr>
                  <w:tcW w:w="4470" w:type="dxa"/>
                </w:tcPr>
                <w:p w:rsidR="00647B57" w:rsidRDefault="00647B57" w:rsidP="00BC4478">
                  <w:pPr>
                    <w:rPr>
                      <w:rFonts w:ascii="GD Boing Black" w:hAnsi="GD Boing Black" w:cs="GD Boing Black"/>
                      <w:color w:val="00B545"/>
                      <w:sz w:val="19"/>
                      <w:szCs w:val="19"/>
                    </w:rPr>
                  </w:pPr>
                </w:p>
              </w:tc>
            </w:tr>
            <w:tr w:rsidR="00647B57" w:rsidTr="00DE3A71">
              <w:tc>
                <w:tcPr>
                  <w:tcW w:w="4469" w:type="dxa"/>
                </w:tcPr>
                <w:p w:rsidR="00647B57" w:rsidRDefault="00647B57" w:rsidP="00BC4478">
                  <w:pPr>
                    <w:rPr>
                      <w:rFonts w:ascii="GD Boing Black" w:hAnsi="GD Boing Black" w:cs="GD Boing Black"/>
                      <w:color w:val="00B545"/>
                      <w:sz w:val="19"/>
                      <w:szCs w:val="19"/>
                    </w:rPr>
                  </w:pPr>
                </w:p>
              </w:tc>
              <w:tc>
                <w:tcPr>
                  <w:tcW w:w="4469" w:type="dxa"/>
                </w:tcPr>
                <w:p w:rsidR="00647B57" w:rsidRDefault="00647B57" w:rsidP="00BC4478">
                  <w:pPr>
                    <w:rPr>
                      <w:rFonts w:ascii="GD Boing Black" w:hAnsi="GD Boing Black" w:cs="GD Boing Black"/>
                      <w:color w:val="00B545"/>
                      <w:sz w:val="19"/>
                      <w:szCs w:val="19"/>
                    </w:rPr>
                  </w:pPr>
                </w:p>
              </w:tc>
              <w:tc>
                <w:tcPr>
                  <w:tcW w:w="4470" w:type="dxa"/>
                </w:tcPr>
                <w:p w:rsidR="00647B57" w:rsidRDefault="00647B57" w:rsidP="00BC4478">
                  <w:pPr>
                    <w:rPr>
                      <w:rFonts w:ascii="GD Boing Black" w:hAnsi="GD Boing Black" w:cs="GD Boing Black"/>
                      <w:color w:val="00B545"/>
                      <w:sz w:val="19"/>
                      <w:szCs w:val="19"/>
                    </w:rPr>
                  </w:pPr>
                </w:p>
              </w:tc>
              <w:tc>
                <w:tcPr>
                  <w:tcW w:w="4470" w:type="dxa"/>
                </w:tcPr>
                <w:p w:rsidR="00647B57" w:rsidRDefault="00647B57" w:rsidP="00BC4478">
                  <w:pPr>
                    <w:rPr>
                      <w:rFonts w:ascii="GD Boing Black" w:hAnsi="GD Boing Black" w:cs="GD Boing Black"/>
                      <w:color w:val="00B545"/>
                      <w:sz w:val="19"/>
                      <w:szCs w:val="19"/>
                    </w:rPr>
                  </w:pPr>
                </w:p>
              </w:tc>
              <w:tc>
                <w:tcPr>
                  <w:tcW w:w="4470" w:type="dxa"/>
                </w:tcPr>
                <w:p w:rsidR="00647B57" w:rsidRDefault="00647B57" w:rsidP="00BC4478">
                  <w:pPr>
                    <w:rPr>
                      <w:rFonts w:ascii="GD Boing Black" w:hAnsi="GD Boing Black" w:cs="GD Boing Black"/>
                      <w:color w:val="00B545"/>
                      <w:sz w:val="19"/>
                      <w:szCs w:val="19"/>
                    </w:rPr>
                  </w:pPr>
                </w:p>
              </w:tc>
            </w:tr>
            <w:tr w:rsidR="00647B57" w:rsidTr="00DE3A71">
              <w:tc>
                <w:tcPr>
                  <w:tcW w:w="4469" w:type="dxa"/>
                </w:tcPr>
                <w:p w:rsidR="00647B57" w:rsidRDefault="00647B57" w:rsidP="00BC4478">
                  <w:pPr>
                    <w:rPr>
                      <w:rFonts w:ascii="GD Boing Black" w:hAnsi="GD Boing Black" w:cs="GD Boing Black"/>
                      <w:color w:val="00B545"/>
                      <w:sz w:val="19"/>
                      <w:szCs w:val="19"/>
                    </w:rPr>
                  </w:pPr>
                </w:p>
              </w:tc>
              <w:tc>
                <w:tcPr>
                  <w:tcW w:w="4469" w:type="dxa"/>
                </w:tcPr>
                <w:p w:rsidR="00647B57" w:rsidRDefault="00647B57" w:rsidP="00BC4478">
                  <w:pPr>
                    <w:rPr>
                      <w:rFonts w:ascii="GD Boing Black" w:hAnsi="GD Boing Black" w:cs="GD Boing Black"/>
                      <w:color w:val="00B545"/>
                      <w:sz w:val="19"/>
                      <w:szCs w:val="19"/>
                    </w:rPr>
                  </w:pPr>
                </w:p>
              </w:tc>
              <w:tc>
                <w:tcPr>
                  <w:tcW w:w="4470" w:type="dxa"/>
                </w:tcPr>
                <w:p w:rsidR="00647B57" w:rsidRDefault="00647B57" w:rsidP="00BC4478">
                  <w:pPr>
                    <w:rPr>
                      <w:rFonts w:ascii="GD Boing Black" w:hAnsi="GD Boing Black" w:cs="GD Boing Black"/>
                      <w:color w:val="00B545"/>
                      <w:sz w:val="19"/>
                      <w:szCs w:val="19"/>
                    </w:rPr>
                  </w:pPr>
                </w:p>
              </w:tc>
              <w:tc>
                <w:tcPr>
                  <w:tcW w:w="4470" w:type="dxa"/>
                </w:tcPr>
                <w:p w:rsidR="00647B57" w:rsidRDefault="00647B57" w:rsidP="00BC4478">
                  <w:pPr>
                    <w:rPr>
                      <w:rFonts w:ascii="GD Boing Black" w:hAnsi="GD Boing Black" w:cs="GD Boing Black"/>
                      <w:color w:val="00B545"/>
                      <w:sz w:val="19"/>
                      <w:szCs w:val="19"/>
                    </w:rPr>
                  </w:pPr>
                </w:p>
              </w:tc>
              <w:tc>
                <w:tcPr>
                  <w:tcW w:w="4470" w:type="dxa"/>
                </w:tcPr>
                <w:p w:rsidR="00647B57" w:rsidRDefault="00647B57" w:rsidP="00BC4478">
                  <w:pPr>
                    <w:rPr>
                      <w:rFonts w:ascii="GD Boing Black" w:hAnsi="GD Boing Black" w:cs="GD Boing Black"/>
                      <w:color w:val="00B545"/>
                      <w:sz w:val="19"/>
                      <w:szCs w:val="19"/>
                    </w:rPr>
                  </w:pPr>
                </w:p>
              </w:tc>
            </w:tr>
            <w:tr w:rsidR="00647B57" w:rsidTr="00DE3A71">
              <w:tc>
                <w:tcPr>
                  <w:tcW w:w="4469" w:type="dxa"/>
                </w:tcPr>
                <w:p w:rsidR="00647B57" w:rsidRDefault="00647B57" w:rsidP="00BC4478">
                  <w:pPr>
                    <w:rPr>
                      <w:rFonts w:ascii="GD Boing Black" w:hAnsi="GD Boing Black" w:cs="GD Boing Black"/>
                      <w:color w:val="00B545"/>
                      <w:sz w:val="19"/>
                      <w:szCs w:val="19"/>
                    </w:rPr>
                  </w:pPr>
                </w:p>
              </w:tc>
              <w:tc>
                <w:tcPr>
                  <w:tcW w:w="4469" w:type="dxa"/>
                </w:tcPr>
                <w:p w:rsidR="00647B57" w:rsidRDefault="00647B57" w:rsidP="00BC4478">
                  <w:pPr>
                    <w:rPr>
                      <w:rFonts w:ascii="GD Boing Black" w:hAnsi="GD Boing Black" w:cs="GD Boing Black"/>
                      <w:color w:val="00B545"/>
                      <w:sz w:val="19"/>
                      <w:szCs w:val="19"/>
                    </w:rPr>
                  </w:pPr>
                </w:p>
              </w:tc>
              <w:tc>
                <w:tcPr>
                  <w:tcW w:w="4470" w:type="dxa"/>
                </w:tcPr>
                <w:p w:rsidR="00647B57" w:rsidRDefault="00647B57" w:rsidP="00BC4478">
                  <w:pPr>
                    <w:rPr>
                      <w:rFonts w:ascii="GD Boing Black" w:hAnsi="GD Boing Black" w:cs="GD Boing Black"/>
                      <w:color w:val="00B545"/>
                      <w:sz w:val="19"/>
                      <w:szCs w:val="19"/>
                    </w:rPr>
                  </w:pPr>
                </w:p>
              </w:tc>
              <w:tc>
                <w:tcPr>
                  <w:tcW w:w="4470" w:type="dxa"/>
                </w:tcPr>
                <w:p w:rsidR="00647B57" w:rsidRDefault="00647B57" w:rsidP="00BC4478">
                  <w:pPr>
                    <w:rPr>
                      <w:rFonts w:ascii="GD Boing Black" w:hAnsi="GD Boing Black" w:cs="GD Boing Black"/>
                      <w:color w:val="00B545"/>
                      <w:sz w:val="19"/>
                      <w:szCs w:val="19"/>
                    </w:rPr>
                  </w:pPr>
                </w:p>
              </w:tc>
              <w:tc>
                <w:tcPr>
                  <w:tcW w:w="4470" w:type="dxa"/>
                </w:tcPr>
                <w:p w:rsidR="00647B57" w:rsidRDefault="00647B57" w:rsidP="00BC4478">
                  <w:pPr>
                    <w:rPr>
                      <w:rFonts w:ascii="GD Boing Black" w:hAnsi="GD Boing Black" w:cs="GD Boing Black"/>
                      <w:color w:val="00B545"/>
                      <w:sz w:val="19"/>
                      <w:szCs w:val="19"/>
                    </w:rPr>
                  </w:pPr>
                </w:p>
              </w:tc>
            </w:tr>
          </w:tbl>
          <w:p w:rsidR="00350CDA" w:rsidRPr="00146313" w:rsidRDefault="00350CDA" w:rsidP="00BC4478">
            <w:pPr>
              <w:rPr>
                <w:rFonts w:ascii="GD Boing Black" w:hAnsi="GD Boing Black" w:cs="GD Boing Black"/>
                <w:color w:val="00B545"/>
                <w:sz w:val="19"/>
                <w:szCs w:val="19"/>
              </w:rPr>
            </w:pPr>
          </w:p>
        </w:tc>
      </w:tr>
    </w:tbl>
    <w:p w:rsidR="00E265B7" w:rsidRPr="001B67AB" w:rsidRDefault="00E265B7" w:rsidP="001B67AB">
      <w:pPr>
        <w:rPr>
          <w:rFonts w:ascii="GTWalsheimProLight" w:hAnsi="GTWalsheimProLight"/>
          <w:b/>
          <w:sz w:val="18"/>
        </w:rPr>
      </w:pPr>
    </w:p>
    <w:sectPr w:rsidR="00E265B7" w:rsidRPr="001B67AB" w:rsidSect="005E1247">
      <w:footerReference w:type="default" r:id="rId9"/>
      <w:pgSz w:w="15840" w:h="12240" w:orient="landscape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7BB8" w:rsidRDefault="00C67BB8">
      <w:pPr>
        <w:spacing w:before="0" w:after="0"/>
      </w:pPr>
      <w:r>
        <w:separator/>
      </w:r>
    </w:p>
  </w:endnote>
  <w:endnote w:type="continuationSeparator" w:id="0">
    <w:p w:rsidR="00C67BB8" w:rsidRDefault="00C67BB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D Boing Black">
    <w:panose1 w:val="02000803030000020004"/>
    <w:charset w:val="00"/>
    <w:family w:val="modern"/>
    <w:notTrueType/>
    <w:pitch w:val="variable"/>
    <w:sig w:usb0="A00022AF" w:usb1="5000207B" w:usb2="00000000" w:usb3="00000000" w:csb0="000000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TWalsheimProLight">
    <w:altName w:val="GT Walsheim Light"/>
    <w:charset w:val="00"/>
    <w:family w:val="auto"/>
    <w:pitch w:val="variable"/>
    <w:sig w:usb0="A00002AF" w:usb1="5000206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260" w:rsidRDefault="00EF6260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6778EB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7BB8" w:rsidRDefault="00C67BB8">
      <w:pPr>
        <w:spacing w:before="0" w:after="0"/>
      </w:pPr>
      <w:r>
        <w:separator/>
      </w:r>
    </w:p>
  </w:footnote>
  <w:footnote w:type="continuationSeparator" w:id="0">
    <w:p w:rsidR="00C67BB8" w:rsidRDefault="00C67BB8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21D72"/>
    <w:multiLevelType w:val="hybridMultilevel"/>
    <w:tmpl w:val="995624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87EC2"/>
    <w:multiLevelType w:val="hybridMultilevel"/>
    <w:tmpl w:val="4E4E5BBC"/>
    <w:lvl w:ilvl="0" w:tplc="45961D46">
      <w:numFmt w:val="bullet"/>
      <w:lvlText w:val="•"/>
      <w:lvlJc w:val="left"/>
      <w:pPr>
        <w:ind w:left="360" w:firstLine="0"/>
      </w:pPr>
      <w:rPr>
        <w:rFonts w:ascii="GD Boing Black" w:eastAsiaTheme="minorHAnsi" w:hAnsi="GD Boing Black" w:cs="GD Boing Black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22C36"/>
    <w:multiLevelType w:val="hybridMultilevel"/>
    <w:tmpl w:val="9E6C3D5A"/>
    <w:lvl w:ilvl="0" w:tplc="EE4EC532">
      <w:start w:val="1"/>
      <w:numFmt w:val="decimal"/>
      <w:lvlText w:val="%1."/>
      <w:lvlJc w:val="left"/>
      <w:pPr>
        <w:ind w:left="720" w:hanging="360"/>
      </w:pPr>
      <w:rPr>
        <w:rFonts w:ascii="GTWalsheimProLight" w:hAnsi="GTWalsheimProLight" w:cstheme="minorBid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386D45"/>
    <w:multiLevelType w:val="hybridMultilevel"/>
    <w:tmpl w:val="746A8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394A3A"/>
    <w:multiLevelType w:val="hybridMultilevel"/>
    <w:tmpl w:val="96D4EB7E"/>
    <w:lvl w:ilvl="0" w:tplc="EE4EC532">
      <w:start w:val="1"/>
      <w:numFmt w:val="decimal"/>
      <w:lvlText w:val="%1."/>
      <w:lvlJc w:val="left"/>
      <w:pPr>
        <w:ind w:left="720" w:hanging="360"/>
      </w:pPr>
      <w:rPr>
        <w:rFonts w:ascii="GTWalsheimProLight" w:hAnsi="GTWalsheimProLight" w:cstheme="minorBid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2A0734"/>
    <w:multiLevelType w:val="hybridMultilevel"/>
    <w:tmpl w:val="2060693A"/>
    <w:lvl w:ilvl="0" w:tplc="EE4EC532">
      <w:start w:val="1"/>
      <w:numFmt w:val="decimal"/>
      <w:lvlText w:val="%1."/>
      <w:lvlJc w:val="left"/>
      <w:pPr>
        <w:ind w:left="720" w:hanging="360"/>
      </w:pPr>
      <w:rPr>
        <w:rFonts w:ascii="GTWalsheimProLight" w:hAnsi="GTWalsheimProLight" w:cstheme="minorBid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8524FE"/>
    <w:multiLevelType w:val="hybridMultilevel"/>
    <w:tmpl w:val="CB3C5D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311E97"/>
    <w:multiLevelType w:val="hybridMultilevel"/>
    <w:tmpl w:val="93C0DB5E"/>
    <w:lvl w:ilvl="0" w:tplc="EE4EC532">
      <w:start w:val="1"/>
      <w:numFmt w:val="decimal"/>
      <w:lvlText w:val="%1."/>
      <w:lvlJc w:val="left"/>
      <w:pPr>
        <w:ind w:left="720" w:hanging="360"/>
      </w:pPr>
      <w:rPr>
        <w:rFonts w:ascii="GTWalsheimProLight" w:hAnsi="GTWalsheimProLight" w:cstheme="minorBid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B84626"/>
    <w:multiLevelType w:val="hybridMultilevel"/>
    <w:tmpl w:val="A3081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0468C1"/>
    <w:multiLevelType w:val="hybridMultilevel"/>
    <w:tmpl w:val="16AC4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543408"/>
    <w:multiLevelType w:val="hybridMultilevel"/>
    <w:tmpl w:val="A5AC3324"/>
    <w:lvl w:ilvl="0" w:tplc="EE4EC532">
      <w:start w:val="1"/>
      <w:numFmt w:val="decimal"/>
      <w:lvlText w:val="%1."/>
      <w:lvlJc w:val="left"/>
      <w:pPr>
        <w:ind w:left="1080" w:hanging="360"/>
      </w:pPr>
      <w:rPr>
        <w:rFonts w:ascii="GTWalsheimProLight" w:hAnsi="GTWalsheimProLight" w:cstheme="minorBid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DD87126"/>
    <w:multiLevelType w:val="hybridMultilevel"/>
    <w:tmpl w:val="05586C6A"/>
    <w:lvl w:ilvl="0" w:tplc="EE4EC532">
      <w:start w:val="1"/>
      <w:numFmt w:val="decimal"/>
      <w:lvlText w:val="%1."/>
      <w:lvlJc w:val="left"/>
      <w:pPr>
        <w:ind w:left="720" w:hanging="360"/>
      </w:pPr>
      <w:rPr>
        <w:rFonts w:ascii="GTWalsheimProLight" w:hAnsi="GTWalsheimProLight" w:cstheme="minorBid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F065FB"/>
    <w:multiLevelType w:val="hybridMultilevel"/>
    <w:tmpl w:val="1410E9AC"/>
    <w:lvl w:ilvl="0" w:tplc="D556EAEC">
      <w:numFmt w:val="bullet"/>
      <w:lvlText w:val="•"/>
      <w:lvlJc w:val="left"/>
      <w:pPr>
        <w:ind w:left="720" w:hanging="360"/>
      </w:pPr>
      <w:rPr>
        <w:rFonts w:ascii="GTWalsheimProLight" w:eastAsiaTheme="minorHAnsi" w:hAnsi="GTWalsheimProLigh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B45005"/>
    <w:multiLevelType w:val="hybridMultilevel"/>
    <w:tmpl w:val="FF6423BE"/>
    <w:lvl w:ilvl="0" w:tplc="D556EAEC">
      <w:numFmt w:val="bullet"/>
      <w:lvlText w:val="•"/>
      <w:lvlJc w:val="left"/>
      <w:pPr>
        <w:ind w:left="720" w:hanging="360"/>
      </w:pPr>
      <w:rPr>
        <w:rFonts w:ascii="GTWalsheimProLight" w:eastAsiaTheme="minorHAnsi" w:hAnsi="GTWalsheimProLigh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0"/>
  </w:num>
  <w:num w:numId="4">
    <w:abstractNumId w:val="11"/>
  </w:num>
  <w:num w:numId="5">
    <w:abstractNumId w:val="4"/>
  </w:num>
  <w:num w:numId="6">
    <w:abstractNumId w:val="5"/>
  </w:num>
  <w:num w:numId="7">
    <w:abstractNumId w:val="0"/>
  </w:num>
  <w:num w:numId="8">
    <w:abstractNumId w:val="6"/>
  </w:num>
  <w:num w:numId="9">
    <w:abstractNumId w:val="9"/>
  </w:num>
  <w:num w:numId="10">
    <w:abstractNumId w:val="8"/>
  </w:num>
  <w:num w:numId="11">
    <w:abstractNumId w:val="13"/>
  </w:num>
  <w:num w:numId="12">
    <w:abstractNumId w:val="12"/>
  </w:num>
  <w:num w:numId="13">
    <w:abstractNumId w:val="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247"/>
    <w:rsid w:val="0002207A"/>
    <w:rsid w:val="00052946"/>
    <w:rsid w:val="000861DE"/>
    <w:rsid w:val="000B4712"/>
    <w:rsid w:val="000E0EFC"/>
    <w:rsid w:val="00113571"/>
    <w:rsid w:val="001213B1"/>
    <w:rsid w:val="00122C7D"/>
    <w:rsid w:val="0012300D"/>
    <w:rsid w:val="00146313"/>
    <w:rsid w:val="001B5E34"/>
    <w:rsid w:val="001B67AB"/>
    <w:rsid w:val="001F365B"/>
    <w:rsid w:val="00201895"/>
    <w:rsid w:val="00237226"/>
    <w:rsid w:val="002540C9"/>
    <w:rsid w:val="002A1E0A"/>
    <w:rsid w:val="002A6C0D"/>
    <w:rsid w:val="002C57D7"/>
    <w:rsid w:val="00317566"/>
    <w:rsid w:val="00350CDA"/>
    <w:rsid w:val="00356E8E"/>
    <w:rsid w:val="00362BB7"/>
    <w:rsid w:val="00365722"/>
    <w:rsid w:val="003B4F42"/>
    <w:rsid w:val="003D4385"/>
    <w:rsid w:val="003E49D7"/>
    <w:rsid w:val="004353D5"/>
    <w:rsid w:val="00435C24"/>
    <w:rsid w:val="004D099A"/>
    <w:rsid w:val="004D16A2"/>
    <w:rsid w:val="004E2A07"/>
    <w:rsid w:val="005325B5"/>
    <w:rsid w:val="00545C6F"/>
    <w:rsid w:val="005766F5"/>
    <w:rsid w:val="005B05A3"/>
    <w:rsid w:val="005C4609"/>
    <w:rsid w:val="005E1247"/>
    <w:rsid w:val="00601A2E"/>
    <w:rsid w:val="0063318A"/>
    <w:rsid w:val="00642F9B"/>
    <w:rsid w:val="00647B57"/>
    <w:rsid w:val="0065260B"/>
    <w:rsid w:val="00676481"/>
    <w:rsid w:val="00677066"/>
    <w:rsid w:val="006778EB"/>
    <w:rsid w:val="006A3A44"/>
    <w:rsid w:val="006D2356"/>
    <w:rsid w:val="007235FB"/>
    <w:rsid w:val="00734CAE"/>
    <w:rsid w:val="00755BFE"/>
    <w:rsid w:val="007876C5"/>
    <w:rsid w:val="007D5244"/>
    <w:rsid w:val="007F3437"/>
    <w:rsid w:val="007F767F"/>
    <w:rsid w:val="00811B55"/>
    <w:rsid w:val="008239F8"/>
    <w:rsid w:val="0082400A"/>
    <w:rsid w:val="00824250"/>
    <w:rsid w:val="008546A7"/>
    <w:rsid w:val="008564B7"/>
    <w:rsid w:val="00864D8D"/>
    <w:rsid w:val="008B29E4"/>
    <w:rsid w:val="008B3AA0"/>
    <w:rsid w:val="008C12F3"/>
    <w:rsid w:val="008E5BEF"/>
    <w:rsid w:val="008E6297"/>
    <w:rsid w:val="008E6647"/>
    <w:rsid w:val="00907017"/>
    <w:rsid w:val="00940273"/>
    <w:rsid w:val="0096246F"/>
    <w:rsid w:val="00971D66"/>
    <w:rsid w:val="00993DC9"/>
    <w:rsid w:val="009C3A87"/>
    <w:rsid w:val="009C3A9D"/>
    <w:rsid w:val="009E25F4"/>
    <w:rsid w:val="00A2088F"/>
    <w:rsid w:val="00AB71BC"/>
    <w:rsid w:val="00AF3FCA"/>
    <w:rsid w:val="00B70740"/>
    <w:rsid w:val="00BA6275"/>
    <w:rsid w:val="00BC198E"/>
    <w:rsid w:val="00BD4D40"/>
    <w:rsid w:val="00C0305A"/>
    <w:rsid w:val="00C22BAD"/>
    <w:rsid w:val="00C629B5"/>
    <w:rsid w:val="00C63FFB"/>
    <w:rsid w:val="00C665A8"/>
    <w:rsid w:val="00C67BB8"/>
    <w:rsid w:val="00C72474"/>
    <w:rsid w:val="00CA4324"/>
    <w:rsid w:val="00CD03FD"/>
    <w:rsid w:val="00CD0B70"/>
    <w:rsid w:val="00CD5D8F"/>
    <w:rsid w:val="00CE64AD"/>
    <w:rsid w:val="00CF2D5B"/>
    <w:rsid w:val="00D25435"/>
    <w:rsid w:val="00D50426"/>
    <w:rsid w:val="00DC5B5D"/>
    <w:rsid w:val="00DD5D9D"/>
    <w:rsid w:val="00E265B7"/>
    <w:rsid w:val="00E54F2A"/>
    <w:rsid w:val="00E62BFB"/>
    <w:rsid w:val="00E97081"/>
    <w:rsid w:val="00EE32D0"/>
    <w:rsid w:val="00EF6260"/>
    <w:rsid w:val="00EF6762"/>
    <w:rsid w:val="00F328A2"/>
    <w:rsid w:val="00F47D82"/>
    <w:rsid w:val="00F84672"/>
    <w:rsid w:val="00FD01B4"/>
    <w:rsid w:val="00FF01BA"/>
    <w:rsid w:val="00FF5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534C3F-9946-47F7-A343-DC51F79EF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95959" w:themeColor="text1" w:themeTint="A6"/>
        <w:sz w:val="17"/>
        <w:lang w:val="en-US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F365B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1386AF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"/>
    <w:qFormat/>
    <w:pPr>
      <w:numPr>
        <w:ilvl w:val="1"/>
      </w:numPr>
      <w:spacing w:before="0" w:after="500"/>
    </w:pPr>
    <w:rPr>
      <w:rFonts w:asciiTheme="majorHAnsi" w:eastAsiaTheme="majorEastAsia" w:hAnsiTheme="majorHAnsi" w:cstheme="majorBidi"/>
      <w:caps/>
      <w:color w:val="5A5A5A" w:themeColor="text1" w:themeTint="A5"/>
      <w:sz w:val="20"/>
    </w:rPr>
  </w:style>
  <w:style w:type="character" w:customStyle="1" w:styleId="SubtitleChar">
    <w:name w:val="Subtitle Char"/>
    <w:basedOn w:val="DefaultParagraphFont"/>
    <w:link w:val="Subtitle"/>
    <w:uiPriority w:val="1"/>
    <w:rPr>
      <w:rFonts w:asciiTheme="majorHAnsi" w:eastAsiaTheme="majorEastAsia" w:hAnsiTheme="majorHAnsi" w:cstheme="majorBidi"/>
      <w:caps/>
      <w:color w:val="5A5A5A" w:themeColor="text1" w:themeTint="A5"/>
      <w:sz w:val="20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0" w:after="80"/>
      <w:contextualSpacing/>
    </w:pPr>
    <w:rPr>
      <w:rFonts w:asciiTheme="majorHAnsi" w:eastAsiaTheme="majorEastAsia" w:hAnsiTheme="majorHAnsi" w:cstheme="majorBidi"/>
      <w:color w:val="000000" w:themeColor="text1"/>
      <w:kern w:val="28"/>
      <w:sz w:val="32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000000" w:themeColor="text1"/>
      <w:kern w:val="28"/>
      <w:sz w:val="32"/>
    </w:rPr>
  </w:style>
  <w:style w:type="table" w:styleId="TableGrid">
    <w:name w:val="Table Grid"/>
    <w:basedOn w:val="TableNormal"/>
    <w:uiPriority w:val="3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eeklyAssignments">
    <w:name w:val="Weekly Assignments"/>
    <w:basedOn w:val="TableNormal"/>
    <w:uiPriority w:val="99"/>
    <w:tblPr>
      <w:tblStyleColBandSize w:val="1"/>
      <w:tblBorders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2" w:space="0" w:color="D9D9D9" w:themeColor="background1" w:themeShade="D9"/>
        <w:insideV w:val="single" w:sz="4" w:space="0" w:color="A6A6A6" w:themeColor="background1" w:themeShade="A6"/>
      </w:tblBorders>
    </w:tblPr>
    <w:tblStylePr w:type="firstRow">
      <w:pPr>
        <w:wordWrap/>
        <w:spacing w:beforeLines="0" w:before="80" w:beforeAutospacing="0" w:afterLines="0" w:after="80" w:afterAutospacing="0"/>
      </w:pPr>
      <w:rPr>
        <w:rFonts w:asciiTheme="majorHAnsi" w:hAnsiTheme="majorHAnsi"/>
        <w:b/>
        <w:caps/>
        <w:smallCaps w:val="0"/>
        <w:color w:val="FFFFFF" w:themeColor="background1"/>
        <w:sz w:val="18"/>
      </w:rPr>
      <w:tblPr/>
      <w:tcPr>
        <w:tcBorders>
          <w:top w:val="nil"/>
          <w:left w:val="single" w:sz="4" w:space="0" w:color="1FB1E6" w:themeColor="accent1"/>
          <w:bottom w:val="nil"/>
          <w:right w:val="single" w:sz="4" w:space="0" w:color="1FB1E6" w:themeColor="accent1"/>
          <w:insideH w:val="nil"/>
          <w:insideV w:val="nil"/>
          <w:tl2br w:val="nil"/>
          <w:tr2bl w:val="nil"/>
        </w:tcBorders>
        <w:shd w:val="clear" w:color="auto" w:fill="1FB1E6" w:themeFill="accent1"/>
      </w:tcPr>
    </w:tblStylePr>
    <w:tblStylePr w:type="band2Vert">
      <w:tblPr/>
      <w:tcPr>
        <w:tc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4" w:space="0" w:color="A6A6A6" w:themeColor="background1" w:themeShade="A6"/>
          <w:right w:val="single" w:sz="2" w:space="0" w:color="D9D9D9" w:themeColor="background1" w:themeShade="D9"/>
          <w:insideH w:val="single" w:sz="2" w:space="0" w:color="D9D9D9" w:themeColor="background1" w:themeShade="D9"/>
          <w:insideV w:val="nil"/>
          <w:tl2br w:val="nil"/>
          <w:tr2bl w:val="nil"/>
        </w:tcBorders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TableSpace">
    <w:name w:val="Table Space"/>
    <w:basedOn w:val="Normal"/>
    <w:uiPriority w:val="10"/>
    <w:qFormat/>
    <w:pPr>
      <w:spacing w:before="0" w:after="0" w:line="72" w:lineRule="exact"/>
    </w:pPr>
  </w:style>
  <w:style w:type="paragraph" w:customStyle="1" w:styleId="Days">
    <w:name w:val="Days"/>
    <w:basedOn w:val="Normal"/>
    <w:qFormat/>
    <w:pPr>
      <w:spacing w:before="0" w:after="0"/>
    </w:pPr>
    <w:rPr>
      <w:caps/>
      <w:sz w:val="18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280" w:after="0"/>
      <w:jc w:val="right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Pr>
      <w:sz w:val="20"/>
    </w:rPr>
  </w:style>
  <w:style w:type="character" w:styleId="Hyperlink">
    <w:name w:val="Hyperlink"/>
    <w:basedOn w:val="DefaultParagraphFont"/>
    <w:uiPriority w:val="99"/>
    <w:unhideWhenUsed/>
    <w:rsid w:val="005E1247"/>
    <w:rPr>
      <w:color w:val="0000FF"/>
      <w:u w:val="single"/>
    </w:rPr>
  </w:style>
  <w:style w:type="paragraph" w:styleId="ListParagraph">
    <w:name w:val="List Paragraph"/>
    <w:basedOn w:val="Normal"/>
    <w:uiPriority w:val="34"/>
    <w:unhideWhenUsed/>
    <w:qFormat/>
    <w:rsid w:val="006D2356"/>
    <w:pPr>
      <w:ind w:left="720"/>
      <w:contextualSpacing/>
    </w:pPr>
  </w:style>
  <w:style w:type="table" w:styleId="TableGridLight">
    <w:name w:val="Grid Table Light"/>
    <w:basedOn w:val="TableNormal"/>
    <w:uiPriority w:val="40"/>
    <w:rsid w:val="00EF6260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96246F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1F365B"/>
    <w:rPr>
      <w:rFonts w:asciiTheme="majorHAnsi" w:eastAsiaTheme="majorEastAsia" w:hAnsiTheme="majorHAnsi" w:cstheme="majorBidi"/>
      <w:color w:val="1386AF" w:themeColor="accent1" w:themeShade="BF"/>
      <w:sz w:val="26"/>
      <w:szCs w:val="26"/>
    </w:rPr>
  </w:style>
  <w:style w:type="table" w:customStyle="1" w:styleId="WeeklyAssignments1">
    <w:name w:val="Weekly Assignments1"/>
    <w:basedOn w:val="TableNormal"/>
    <w:uiPriority w:val="99"/>
    <w:rsid w:val="00DD5D9D"/>
    <w:tblPr>
      <w:tblStyleColBandSize w:val="1"/>
      <w:tblBorders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2" w:space="0" w:color="D9D9D9" w:themeColor="background1" w:themeShade="D9"/>
        <w:insideV w:val="single" w:sz="4" w:space="0" w:color="A6A6A6" w:themeColor="background1" w:themeShade="A6"/>
      </w:tblBorders>
    </w:tblPr>
    <w:tblStylePr w:type="firstRow">
      <w:pPr>
        <w:wordWrap/>
        <w:spacing w:beforeLines="0" w:before="80" w:beforeAutospacing="0" w:afterLines="0" w:after="80" w:afterAutospacing="0"/>
      </w:pPr>
      <w:rPr>
        <w:rFonts w:asciiTheme="majorHAnsi" w:hAnsiTheme="majorHAnsi"/>
        <w:b/>
        <w:caps/>
        <w:smallCaps w:val="0"/>
        <w:color w:val="FFFFFF" w:themeColor="background1"/>
        <w:sz w:val="18"/>
      </w:rPr>
      <w:tblPr/>
      <w:tcPr>
        <w:tcBorders>
          <w:top w:val="nil"/>
          <w:left w:val="single" w:sz="4" w:space="0" w:color="1FB1E6" w:themeColor="accent1"/>
          <w:bottom w:val="nil"/>
          <w:right w:val="single" w:sz="4" w:space="0" w:color="1FB1E6" w:themeColor="accent1"/>
          <w:insideH w:val="nil"/>
          <w:insideV w:val="nil"/>
          <w:tl2br w:val="nil"/>
          <w:tr2bl w:val="nil"/>
        </w:tcBorders>
        <w:shd w:val="clear" w:color="auto" w:fill="1FB1E6" w:themeFill="accent1"/>
      </w:tcPr>
    </w:tblStylePr>
    <w:tblStylePr w:type="band2Vert">
      <w:tblPr/>
      <w:tcPr>
        <w:tc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4" w:space="0" w:color="A6A6A6" w:themeColor="background1" w:themeShade="A6"/>
          <w:right w:val="single" w:sz="2" w:space="0" w:color="D9D9D9" w:themeColor="background1" w:themeShade="D9"/>
          <w:insideH w:val="single" w:sz="2" w:space="0" w:color="D9D9D9" w:themeColor="background1" w:themeShade="D9"/>
          <w:insideV w:val="nil"/>
          <w:tl2br w:val="nil"/>
          <w:tr2bl w:val="nil"/>
        </w:tcBorders>
        <w:shd w:val="clear" w:color="auto" w:fill="F2F2F2" w:themeFill="background1" w:themeFillShade="F2"/>
      </w:tcPr>
    </w:tblStylePr>
  </w:style>
  <w:style w:type="table" w:customStyle="1" w:styleId="TableGridLight1">
    <w:name w:val="Table Grid Light1"/>
    <w:basedOn w:val="TableNormal"/>
    <w:next w:val="TableGridLight"/>
    <w:uiPriority w:val="40"/>
    <w:rsid w:val="00DD5D9D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rudnick\AppData\Roaming\Microsoft\Templates\Weekly%20assignment%20calendar.dotx" TargetMode="External"/></Relationships>
</file>

<file path=word/theme/theme1.xml><?xml version="1.0" encoding="utf-8"?>
<a:theme xmlns:a="http://schemas.openxmlformats.org/drawingml/2006/main" name="Office Theme">
  <a:themeElements>
    <a:clrScheme name="Task assignment">
      <a:dk1>
        <a:sysClr val="windowText" lastClr="000000"/>
      </a:dk1>
      <a:lt1>
        <a:sysClr val="window" lastClr="FFFFFF"/>
      </a:lt1>
      <a:dk2>
        <a:srgbClr val="4B4B4B"/>
      </a:dk2>
      <a:lt2>
        <a:srgbClr val="E6E6E6"/>
      </a:lt2>
      <a:accent1>
        <a:srgbClr val="1FB1E6"/>
      </a:accent1>
      <a:accent2>
        <a:srgbClr val="8FB931"/>
      </a:accent2>
      <a:accent3>
        <a:srgbClr val="F78303"/>
      </a:accent3>
      <a:accent4>
        <a:srgbClr val="F0628B"/>
      </a:accent4>
      <a:accent5>
        <a:srgbClr val="A053A5"/>
      </a:accent5>
      <a:accent6>
        <a:srgbClr val="808080"/>
      </a:accent6>
      <a:hlink>
        <a:srgbClr val="1FB1E6"/>
      </a:hlink>
      <a:folHlink>
        <a:srgbClr val="A053A5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ACA1DC-790C-428D-909A-00DFFA1DF9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F26D57-A7D9-4445-9CAE-D30F0277F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Weekly assignment calendar.dotx</Template>
  <TotalTime>11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Heather A. Rudnick</dc:creator>
  <cp:keywords/>
  <cp:lastModifiedBy>abarnard@godaddy.com</cp:lastModifiedBy>
  <cp:revision>5</cp:revision>
  <dcterms:created xsi:type="dcterms:W3CDTF">2017-09-13T21:15:00Z</dcterms:created>
  <dcterms:modified xsi:type="dcterms:W3CDTF">2017-09-14T16:34:00Z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TC029193029991</vt:lpwstr>
  </property>
</Properties>
</file>